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переоформлении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12,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оложением о Министерстве экономического развития Камчатского края, утвержденным постановлением Правительства Камчатского края  от  27.12.2012 № 590-П, на основании заявления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05.06.2024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переоформлении</w:t>
      </w:r>
      <w:r>
        <w:rPr>
          <w:rFonts w:ascii="Times New Roman" w:hAnsi="Times New Roman"/>
          <w:sz w:val="28"/>
        </w:rPr>
        <w:t xml:space="preserve"> лицензии</w:t>
      </w:r>
      <w:r>
        <w:rPr>
          <w:rFonts w:ascii="Times New Roman" w:hAnsi="Times New Roman"/>
          <w:sz w:val="28"/>
        </w:rPr>
        <w:t xml:space="preserve"> на розничную продажу </w:t>
      </w:r>
      <w:r>
        <w:rPr>
          <w:rFonts w:ascii="Times New Roman" w:hAnsi="Times New Roman"/>
          <w:sz w:val="28"/>
        </w:rPr>
        <w:t>алкогольной продукции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представленного </w:t>
      </w:r>
      <w:r>
        <w:rPr>
          <w:rFonts w:ascii="Times New Roman" w:hAnsi="Times New Roman"/>
          <w:sz w:val="28"/>
        </w:rPr>
        <w:t xml:space="preserve">обществом с ограниченной ответственностью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Скорпион</w:t>
      </w:r>
      <w:r>
        <w:rPr>
          <w:rFonts w:ascii="Times New Roman" w:hAnsi="Times New Roman"/>
          <w:sz w:val="28"/>
        </w:rPr>
        <w:t>» (ООО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Скорпион</w:t>
      </w:r>
      <w:r>
        <w:rPr>
          <w:rFonts w:ascii="Times New Roman" w:hAnsi="Times New Roman"/>
          <w:sz w:val="28"/>
        </w:rPr>
        <w:t>»)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ИНН </w:t>
      </w:r>
      <w:r>
        <w:rPr>
          <w:rFonts w:ascii="Times New Roman" w:hAnsi="Times New Roman"/>
          <w:sz w:val="28"/>
        </w:rPr>
        <w:t>4101163337</w:t>
      </w:r>
      <w:r>
        <w:rPr>
          <w:rFonts w:ascii="Times New Roman" w:hAnsi="Times New Roman"/>
          <w:sz w:val="28"/>
        </w:rPr>
        <w:t xml:space="preserve">, </w:t>
      </w:r>
      <w:r>
        <w:br/>
      </w:r>
      <w:r>
        <w:rPr>
          <w:rFonts w:ascii="Times New Roman" w:hAnsi="Times New Roman"/>
          <w:sz w:val="28"/>
        </w:rPr>
        <w:t>КПП 410101001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ОГРН 1144101001912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место нахождения: Камчатский край, </w:t>
      </w:r>
      <w:r>
        <w:br/>
      </w:r>
      <w:r>
        <w:rPr>
          <w:rFonts w:ascii="Times New Roman" w:hAnsi="Times New Roman"/>
          <w:sz w:val="28"/>
        </w:rPr>
        <w:t>г. Петропавловск-Камчатский, ул. Батарейная, д. 7</w:t>
      </w:r>
      <w:r>
        <w:rPr>
          <w:rFonts w:ascii="Times New Roman" w:hAnsi="Times New Roman"/>
          <w:sz w:val="28"/>
        </w:rPr>
        <w:t>, в связи с исключением обособленного подразделения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Переоформить лицензию с регистрационным </w:t>
      </w:r>
      <w:r>
        <w:rPr>
          <w:rFonts w:ascii="Times New Roman" w:hAnsi="Times New Roman"/>
          <w:sz w:val="28"/>
        </w:rPr>
        <w:t>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41РПА</w:t>
      </w:r>
      <w:r>
        <w:rPr>
          <w:rFonts w:ascii="Times New Roman" w:hAnsi="Times New Roman"/>
          <w:sz w:val="28"/>
        </w:rPr>
        <w:t>0000835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розничную продажу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алкогольной продукции</w:t>
      </w:r>
      <w:r>
        <w:rPr>
          <w:rFonts w:ascii="Times New Roman" w:hAnsi="Times New Roman"/>
          <w:sz w:val="28"/>
        </w:rPr>
        <w:t xml:space="preserve"> ООО 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Скорпион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 11.06.2024</w:t>
      </w:r>
      <w:r>
        <w:rPr>
          <w:rFonts w:ascii="Times New Roman" w:hAnsi="Times New Roman"/>
          <w:sz w:val="28"/>
        </w:rPr>
        <w:t xml:space="preserve">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</w:t>
      </w:r>
      <w:r>
        <w:rPr>
          <w:rStyle w:val="Style_4_ch"/>
          <w:rFonts w:ascii="Times New Roman" w:hAnsi="Times New Roman"/>
          <w:sz w:val="28"/>
        </w:rPr>
        <w:t>йс</w:t>
      </w:r>
      <w:r>
        <w:rPr>
          <w:rStyle w:val="Style_4_ch"/>
          <w:rFonts w:ascii="Times New Roman" w:hAnsi="Times New Roman"/>
          <w:sz w:val="28"/>
        </w:rPr>
        <w:t xml:space="preserve">твия </w:t>
      </w:r>
      <w:r>
        <w:rPr>
          <w:rStyle w:val="Style_4_ch"/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>12.05.2017</w:t>
      </w:r>
      <w:r>
        <w:rPr>
          <w:rStyle w:val="Style_4_ch"/>
          <w:rFonts w:ascii="Times New Roman" w:hAnsi="Times New Roman"/>
          <w:sz w:val="28"/>
        </w:rPr>
        <w:t xml:space="preserve"> по </w:t>
      </w:r>
      <w:r>
        <w:rPr>
          <w:rStyle w:val="Style_4_ch"/>
          <w:rFonts w:ascii="Times New Roman" w:hAnsi="Times New Roman"/>
          <w:sz w:val="28"/>
        </w:rPr>
        <w:t>06.07.2024</w:t>
      </w:r>
      <w:r>
        <w:rPr>
          <w:rStyle w:val="Style_4_ch"/>
          <w:rFonts w:ascii="Times New Roman" w:hAnsi="Times New Roman"/>
          <w:sz w:val="28"/>
        </w:rPr>
        <w:t>).</w:t>
      </w:r>
    </w:p>
    <w:p w14:paraId="18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Действие настоящего приказа довести до</w:t>
      </w:r>
      <w:r>
        <w:rPr>
          <w:rFonts w:ascii="Times New Roman" w:hAnsi="Times New Roman"/>
          <w:sz w:val="28"/>
        </w:rPr>
        <w:t xml:space="preserve"> сведения:</w:t>
      </w:r>
    </w:p>
    <w:p w14:paraId="19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по Камчатскому краю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Скорпион</w:t>
      </w:r>
      <w:r>
        <w:rPr>
          <w:rFonts w:ascii="Times New Roman" w:hAnsi="Times New Roman"/>
          <w:sz w:val="28"/>
        </w:rPr>
        <w:t>».</w:t>
      </w:r>
    </w:p>
    <w:p w14:paraId="1B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 xml:space="preserve">иказа возложить на </w:t>
      </w:r>
      <w:r>
        <w:rPr>
          <w:rFonts w:ascii="Times New Roman" w:hAnsi="Times New Roman"/>
          <w:sz w:val="28"/>
        </w:rPr>
        <w:t xml:space="preserve">Бакнину Ольгу Николаевну, </w:t>
      </w:r>
      <w:r>
        <w:rPr>
          <w:rFonts w:ascii="Times New Roman" w:hAnsi="Times New Roman"/>
          <w:sz w:val="28"/>
        </w:rPr>
        <w:t xml:space="preserve">заместителя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. Гончаров</w:t>
            </w:r>
          </w:p>
        </w:tc>
      </w:tr>
    </w:tbl>
    <w:p w14:paraId="2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4_ch"/>
    <w:link w:val="Style_11"/>
    <w:rPr>
      <w:rFonts w:ascii="Times New Roman" w:hAnsi="Times New Roman"/>
      <w:sz w:val="2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0"/>
    <w:link w:val="Style_15_ch"/>
    <w:rPr>
      <w:color w:themeColor="hyperlink" w:val="0563C1"/>
      <w:u w:val="single"/>
    </w:rPr>
  </w:style>
  <w:style w:styleId="Style_15_ch" w:type="character">
    <w:name w:val="Hyperlink"/>
    <w:basedOn w:val="Style_10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4_ch"/>
    <w:link w:val="Style_23"/>
    <w:rPr>
      <w:rFonts w:ascii="Segoe UI" w:hAnsi="Segoe UI"/>
      <w:sz w:val="1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2024-06-09T22:14:46Z</dcterms:modified>
</cp:coreProperties>
</file>